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市文联2017年度民主评议工作征求意见表</w:t>
      </w:r>
    </w:p>
    <w:tbl>
      <w:tblPr>
        <w:tblStyle w:val="4"/>
        <w:tblpPr w:leftFromText="180" w:rightFromText="180" w:vertAnchor="text" w:horzAnchor="margin" w:tblpXSpec="center" w:tblpY="470"/>
        <w:tblW w:w="13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2520"/>
        <w:gridCol w:w="1620"/>
        <w:gridCol w:w="1800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3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评议内容</w:t>
            </w:r>
          </w:p>
        </w:tc>
        <w:tc>
          <w:tcPr>
            <w:tcW w:w="8928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等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32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满  意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较 满 意</w:t>
            </w:r>
          </w:p>
        </w:tc>
        <w:tc>
          <w:tcPr>
            <w:tcW w:w="18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基本满意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不 满 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4320" w:type="dxa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履行职责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320" w:type="dxa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为艺术家和文艺工作者服务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4320" w:type="dxa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反腐倡廉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320" w:type="dxa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制度建设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43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存在问题和需要改进方面</w:t>
            </w:r>
          </w:p>
        </w:tc>
        <w:tc>
          <w:tcPr>
            <w:tcW w:w="89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43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意见建议</w:t>
            </w:r>
          </w:p>
        </w:tc>
        <w:tc>
          <w:tcPr>
            <w:tcW w:w="89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80" w:lineRule="exact"/>
        <w:ind w:firstLine="280" w:firstLineChars="100"/>
        <w:jc w:val="left"/>
        <w:rPr>
          <w:rFonts w:hint="eastAsia" w:asci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备注：</w:t>
      </w:r>
      <w:r>
        <w:rPr>
          <w:rFonts w:hint="eastAsia" w:ascii="黑体" w:eastAsia="黑体" w:cs="宋体"/>
          <w:color w:val="000000"/>
          <w:kern w:val="0"/>
          <w:sz w:val="28"/>
          <w:szCs w:val="28"/>
        </w:rPr>
        <w:t>请在相应的空格栏内划“√”或填写，并将征求意见表盖章后于7月15日前反馈到市文联办公室。</w:t>
      </w:r>
    </w:p>
    <w:p>
      <w:pPr>
        <w:widowControl/>
        <w:shd w:val="clear" w:color="auto" w:fill="FFFFFF"/>
        <w:spacing w:line="580" w:lineRule="exact"/>
        <w:ind w:firstLine="1085" w:firstLineChars="350"/>
        <w:jc w:val="left"/>
      </w:pPr>
      <w:r>
        <w:rPr>
          <w:rFonts w:hint="eastAsia" w:ascii="黑体" w:eastAsia="黑体"/>
          <w:color w:val="000000"/>
          <w:spacing w:val="15"/>
          <w:kern w:val="0"/>
          <w:sz w:val="28"/>
          <w:szCs w:val="28"/>
        </w:rPr>
        <w:t xml:space="preserve">传真：3888634      </w:t>
      </w:r>
      <w:r>
        <w:rPr>
          <w:rFonts w:hint="eastAsia" w:ascii="黑体" w:hAnsi="宋体" w:eastAsia="黑体" w:cs="宋体"/>
          <w:color w:val="000000"/>
          <w:spacing w:val="15"/>
          <w:kern w:val="0"/>
          <w:sz w:val="28"/>
          <w:szCs w:val="28"/>
        </w:rPr>
        <w:t>邮箱：</w:t>
      </w:r>
      <w:r>
        <w:rPr>
          <w:rFonts w:hint="eastAsia" w:ascii="黑体" w:hAnsi="宋体" w:eastAsia="黑体" w:cs="宋体"/>
          <w:color w:val="000000"/>
          <w:spacing w:val="15"/>
          <w:kern w:val="0"/>
          <w:sz w:val="28"/>
          <w:szCs w:val="28"/>
        </w:rPr>
        <w:fldChar w:fldCharType="begin"/>
      </w:r>
      <w:r>
        <w:rPr>
          <w:rFonts w:hint="eastAsia" w:ascii="黑体" w:hAnsi="宋体" w:eastAsia="黑体" w:cs="宋体"/>
          <w:color w:val="000000"/>
          <w:spacing w:val="15"/>
          <w:kern w:val="0"/>
          <w:sz w:val="28"/>
          <w:szCs w:val="28"/>
        </w:rPr>
        <w:instrText xml:space="preserve"> HYPERLINK "mailto:hbwlzsl@163.com" </w:instrText>
      </w:r>
      <w:r>
        <w:rPr>
          <w:rFonts w:hint="eastAsia" w:ascii="黑体" w:hAnsi="宋体" w:eastAsia="黑体" w:cs="宋体"/>
          <w:color w:val="000000"/>
          <w:spacing w:val="15"/>
          <w:kern w:val="0"/>
          <w:sz w:val="28"/>
          <w:szCs w:val="28"/>
        </w:rPr>
        <w:fldChar w:fldCharType="separate"/>
      </w:r>
      <w:r>
        <w:rPr>
          <w:rStyle w:val="3"/>
          <w:rFonts w:hint="eastAsia" w:ascii="黑体" w:hAnsi="宋体" w:eastAsia="黑体" w:cs="宋体"/>
          <w:color w:val="000000"/>
          <w:spacing w:val="15"/>
          <w:kern w:val="0"/>
          <w:sz w:val="28"/>
          <w:szCs w:val="28"/>
          <w:u w:val="none"/>
        </w:rPr>
        <w:t>hbwlzsl@163.com</w:t>
      </w:r>
      <w:r>
        <w:rPr>
          <w:rFonts w:hint="eastAsia" w:ascii="黑体" w:hAnsi="宋体" w:eastAsia="黑体" w:cs="宋体"/>
          <w:color w:val="000000"/>
          <w:spacing w:val="15"/>
          <w:kern w:val="0"/>
          <w:sz w:val="28"/>
          <w:szCs w:val="28"/>
        </w:rPr>
        <w:fldChar w:fldCharType="end"/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974AB"/>
    <w:rsid w:val="6EB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2017-06-30T06:58:00Z</dcterms:created>
  <dc:creator>Administrator</dc:creator>
  <cp:lastModifiedBy>Administrator</cp:lastModifiedBy>
  <dcterms:modified xsi:type="dcterms:W3CDTF">2017-06-30T06:58:39Z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